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E2" w:rsidRPr="00411026" w:rsidRDefault="00C23DE2">
      <w:pPr>
        <w:rPr>
          <w:rFonts w:ascii="Times New Roman" w:hAnsi="Times New Roman" w:cs="Times New Roman"/>
          <w:b/>
        </w:rPr>
      </w:pPr>
    </w:p>
    <w:p w:rsidR="00C339EC" w:rsidRPr="00411026" w:rsidRDefault="00C339EC">
      <w:pPr>
        <w:rPr>
          <w:rFonts w:ascii="Times New Roman" w:hAnsi="Times New Roman" w:cs="Times New Roman"/>
          <w:b/>
        </w:rPr>
      </w:pPr>
    </w:p>
    <w:p w:rsidR="00C339EC" w:rsidRPr="00411026" w:rsidRDefault="00C339EC">
      <w:pPr>
        <w:rPr>
          <w:rFonts w:ascii="Times New Roman" w:hAnsi="Times New Roman" w:cs="Times New Roman"/>
          <w:b/>
        </w:rPr>
      </w:pPr>
    </w:p>
    <w:p w:rsidR="00C339EC" w:rsidRPr="00411026" w:rsidRDefault="00C339EC">
      <w:pPr>
        <w:rPr>
          <w:rFonts w:ascii="Times New Roman" w:hAnsi="Times New Roman" w:cs="Times New Roman"/>
          <w:b/>
        </w:rPr>
      </w:pPr>
    </w:p>
    <w:p w:rsidR="0031514E" w:rsidRPr="00411026" w:rsidRDefault="0031514E">
      <w:pPr>
        <w:rPr>
          <w:rFonts w:ascii="Times New Roman" w:hAnsi="Times New Roman" w:cs="Times New Roman"/>
          <w:b/>
        </w:rPr>
      </w:pPr>
    </w:p>
    <w:p w:rsidR="0031514E" w:rsidRPr="00411026" w:rsidRDefault="0031514E">
      <w:pPr>
        <w:rPr>
          <w:rFonts w:ascii="Times New Roman" w:hAnsi="Times New Roman" w:cs="Times New Roman"/>
          <w:b/>
        </w:rPr>
      </w:pPr>
    </w:p>
    <w:p w:rsidR="0031514E" w:rsidRPr="00411026" w:rsidRDefault="0031514E">
      <w:pPr>
        <w:rPr>
          <w:rFonts w:ascii="Times New Roman" w:hAnsi="Times New Roman" w:cs="Times New Roman"/>
          <w:b/>
        </w:rPr>
      </w:pPr>
    </w:p>
    <w:p w:rsidR="0031514E" w:rsidRPr="00411026" w:rsidRDefault="0031514E">
      <w:pPr>
        <w:rPr>
          <w:rFonts w:ascii="Times New Roman" w:hAnsi="Times New Roman" w:cs="Times New Roman"/>
          <w:b/>
        </w:rPr>
      </w:pPr>
    </w:p>
    <w:p w:rsidR="00C339EC" w:rsidRPr="00411026" w:rsidRDefault="00C339EC">
      <w:pPr>
        <w:rPr>
          <w:rFonts w:ascii="Times New Roman" w:hAnsi="Times New Roman" w:cs="Times New Roman"/>
          <w:b/>
        </w:rPr>
      </w:pPr>
    </w:p>
    <w:p w:rsidR="00C339EC" w:rsidRPr="00411026" w:rsidRDefault="00C339EC">
      <w:pPr>
        <w:rPr>
          <w:rFonts w:ascii="Times New Roman" w:hAnsi="Times New Roman" w:cs="Times New Roman"/>
          <w:b/>
        </w:rPr>
      </w:pPr>
    </w:p>
    <w:p w:rsidR="00C339EC" w:rsidRPr="00411026" w:rsidRDefault="00C339EC">
      <w:pPr>
        <w:rPr>
          <w:rFonts w:ascii="Times New Roman" w:hAnsi="Times New Roman" w:cs="Times New Roman"/>
          <w:b/>
        </w:rPr>
      </w:pPr>
    </w:p>
    <w:p w:rsidR="00C339EC" w:rsidRPr="00411026" w:rsidRDefault="0031514E" w:rsidP="00C3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C339EC" w:rsidRPr="00411026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5E21AB">
        <w:rPr>
          <w:rFonts w:ascii="Times New Roman" w:hAnsi="Times New Roman" w:cs="Times New Roman"/>
          <w:b/>
          <w:sz w:val="24"/>
          <w:szCs w:val="24"/>
        </w:rPr>
        <w:t>ий</w:t>
      </w:r>
      <w:r w:rsidR="00C339EC" w:rsidRPr="00411026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C339EC" w:rsidRPr="00411026" w:rsidRDefault="0031514E" w:rsidP="00C3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Младшая группа, 3 -</w:t>
      </w:r>
      <w:r w:rsidR="00C339EC" w:rsidRPr="00411026">
        <w:rPr>
          <w:rFonts w:ascii="Times New Roman" w:hAnsi="Times New Roman" w:cs="Times New Roman"/>
          <w:b/>
          <w:sz w:val="24"/>
          <w:szCs w:val="24"/>
        </w:rPr>
        <w:t xml:space="preserve"> 4 года</w:t>
      </w:r>
    </w:p>
    <w:p w:rsidR="00C339EC" w:rsidRPr="00411026" w:rsidRDefault="00C339EC" w:rsidP="00C3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Январь 2024</w:t>
      </w:r>
    </w:p>
    <w:p w:rsidR="00C339EC" w:rsidRPr="00411026" w:rsidRDefault="00C339EC" w:rsidP="00315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9EC" w:rsidRPr="00411026" w:rsidRDefault="0031514E" w:rsidP="003151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Составлено</w:t>
      </w:r>
      <w:r w:rsidR="00C339EC" w:rsidRPr="0041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основе</w:t>
      </w:r>
      <w:r w:rsidR="00C339EC" w:rsidRPr="00411026">
        <w:rPr>
          <w:rFonts w:ascii="Times New Roman" w:hAnsi="Times New Roman" w:cs="Times New Roman"/>
          <w:b/>
          <w:sz w:val="24"/>
          <w:szCs w:val="24"/>
        </w:rPr>
        <w:t xml:space="preserve"> инновационной программы дошкольного образования</w:t>
      </w:r>
    </w:p>
    <w:p w:rsidR="00C339EC" w:rsidRPr="00411026" w:rsidRDefault="00C339EC" w:rsidP="003151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 xml:space="preserve">«От рождения до школы» под редакцией Н.Е. Вераксы, Т. С. Комаровой, Э. М. Дорофеевой, </w:t>
      </w:r>
      <w:r w:rsidRPr="00411026">
        <w:rPr>
          <w:rFonts w:ascii="Times New Roman" w:hAnsi="Times New Roman" w:cs="Times New Roman"/>
          <w:b/>
          <w:bCs/>
          <w:sz w:val="24"/>
          <w:szCs w:val="24"/>
        </w:rPr>
        <w:t>издание шестое дополненное</w:t>
      </w:r>
      <w:r w:rsidR="0031514E" w:rsidRPr="00411026">
        <w:rPr>
          <w:rFonts w:ascii="Times New Roman" w:hAnsi="Times New Roman" w:cs="Times New Roman"/>
          <w:sz w:val="24"/>
          <w:szCs w:val="24"/>
        </w:rPr>
        <w:t xml:space="preserve"> (Мозаика-</w:t>
      </w:r>
      <w:r w:rsidRPr="00411026">
        <w:rPr>
          <w:rFonts w:ascii="Times New Roman" w:hAnsi="Times New Roman" w:cs="Times New Roman"/>
          <w:sz w:val="24"/>
          <w:szCs w:val="24"/>
        </w:rPr>
        <w:t>Синтез, Москва, 2021)</w:t>
      </w:r>
    </w:p>
    <w:p w:rsidR="00C339EC" w:rsidRPr="00411026" w:rsidRDefault="00C339EC" w:rsidP="003151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11026">
        <w:rPr>
          <w:rFonts w:ascii="Times New Roman" w:hAnsi="Times New Roman" w:cs="Times New Roman"/>
          <w:sz w:val="24"/>
          <w:szCs w:val="24"/>
        </w:rPr>
        <w:t xml:space="preserve">и с учетом требований Федеральной образовательной программы </w:t>
      </w:r>
      <w:r w:rsidRPr="00411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дошкольного образования, утвержденной </w:t>
      </w:r>
      <w:r w:rsidRPr="00411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 w:rsidRPr="00411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 w:rsidRPr="00411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411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411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</w:p>
    <w:p w:rsidR="00C339EC" w:rsidRPr="00411026" w:rsidRDefault="00C339EC" w:rsidP="003151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39EC" w:rsidRPr="00411026" w:rsidRDefault="00C339EC" w:rsidP="00C33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514E" w:rsidRPr="00411026" w:rsidRDefault="0031514E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514E" w:rsidRPr="00411026" w:rsidRDefault="0031514E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514E" w:rsidRPr="00411026" w:rsidRDefault="0031514E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339EC" w:rsidRPr="00411026" w:rsidRDefault="00C339EC" w:rsidP="00C3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2024</w:t>
      </w:r>
    </w:p>
    <w:p w:rsidR="00C339EC" w:rsidRPr="00411026" w:rsidRDefault="00C339EC" w:rsidP="00C339E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339EC" w:rsidRPr="00411026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F19DA" w:rsidRPr="00411026" w:rsidRDefault="00FF19DA" w:rsidP="005E21AB">
      <w:pPr>
        <w:pStyle w:val="a4"/>
        <w:ind w:left="284" w:right="-45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110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является инструментом организации учебно-воспитательного процесса, определяющим темы, содержание, методические и дидактические матер</w:t>
      </w:r>
      <w:r w:rsidR="00F00E11" w:rsidRPr="00411026">
        <w:rPr>
          <w:rFonts w:ascii="Times New Roman" w:hAnsi="Times New Roman" w:cs="Times New Roman"/>
          <w:sz w:val="24"/>
          <w:szCs w:val="24"/>
          <w:lang w:eastAsia="ru-RU"/>
        </w:rPr>
        <w:t>иалы, сроки, последовательность режимных моментов, занятий и событий. Алгоритм педагогических действий по воспитанию, обучению и развитию</w:t>
      </w:r>
      <w:r w:rsidRPr="00411026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условиях дошколь</w:t>
      </w:r>
      <w:r w:rsidR="00F00E11" w:rsidRPr="00411026">
        <w:rPr>
          <w:rFonts w:ascii="Times New Roman" w:hAnsi="Times New Roman" w:cs="Times New Roman"/>
          <w:sz w:val="24"/>
          <w:szCs w:val="24"/>
          <w:lang w:eastAsia="ru-RU"/>
        </w:rPr>
        <w:t>ной образовательной организации отвечает требованиям ФОП и ФГОС ДО.</w:t>
      </w:r>
    </w:p>
    <w:p w:rsidR="00FF19DA" w:rsidRPr="00411026" w:rsidRDefault="002E5D38" w:rsidP="005E21AB">
      <w:pPr>
        <w:pStyle w:val="a4"/>
        <w:ind w:left="284" w:right="-45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планировании отражены содержательные линии образовательной деятельности, реализуемые ДОО по основным</w:t>
      </w:r>
      <w:r w:rsidR="0031514E" w:rsidRPr="0041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развития детей 3 -</w:t>
      </w:r>
      <w:r w:rsidRPr="0041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лет с учетом ФОП и ФГО</w:t>
      </w:r>
      <w:r w:rsidR="004110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 (социально-коммуникативное,</w:t>
      </w:r>
      <w:r w:rsidRPr="0041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познавательное, речевое, художественно-эстетическое, физическое развитие).</w:t>
      </w:r>
    </w:p>
    <w:p w:rsidR="00C339EC" w:rsidRPr="00411026" w:rsidRDefault="00C339EC" w:rsidP="005E21AB">
      <w:pPr>
        <w:ind w:left="284"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Сетка-расписание организованной образовательной деятельности (примерное)</w:t>
      </w:r>
    </w:p>
    <w:tbl>
      <w:tblPr>
        <w:tblStyle w:val="a5"/>
        <w:tblW w:w="14742" w:type="dxa"/>
        <w:tblInd w:w="392" w:type="dxa"/>
        <w:tblLook w:val="04A0" w:firstRow="1" w:lastRow="0" w:firstColumn="1" w:lastColumn="0" w:noHBand="0" w:noVBand="1"/>
      </w:tblPr>
      <w:tblGrid>
        <w:gridCol w:w="2835"/>
        <w:gridCol w:w="2835"/>
        <w:gridCol w:w="2977"/>
        <w:gridCol w:w="3118"/>
        <w:gridCol w:w="2977"/>
      </w:tblGrid>
      <w:tr w:rsidR="00C339EC" w:rsidRPr="00411026" w:rsidTr="005E21AB">
        <w:trPr>
          <w:trHeight w:val="5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39EC" w:rsidRPr="00411026" w:rsidRDefault="00C339EC" w:rsidP="0031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339EC" w:rsidRPr="00411026" w:rsidRDefault="00C339EC" w:rsidP="0031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339EC" w:rsidRPr="00411026" w:rsidRDefault="00C339EC" w:rsidP="0031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339EC" w:rsidRPr="00411026" w:rsidRDefault="00C339EC" w:rsidP="0031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339EC" w:rsidRPr="00411026" w:rsidRDefault="00C339EC" w:rsidP="0031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339EC" w:rsidRPr="00411026" w:rsidTr="005E21AB">
        <w:trPr>
          <w:trHeight w:val="2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39EC" w:rsidRPr="00411026" w:rsidRDefault="003151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339EC"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C339EC" w:rsidRPr="00411026" w:rsidRDefault="00C339E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Сенсорные эталоны и познавательные действия.</w:t>
            </w:r>
          </w:p>
          <w:p w:rsidR="00C339EC" w:rsidRPr="00411026" w:rsidRDefault="00C339E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</w:t>
            </w:r>
          </w:p>
          <w:p w:rsidR="00C339EC" w:rsidRPr="00411026" w:rsidRDefault="00C339EC" w:rsidP="005E21A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39EC" w:rsidRPr="00411026" w:rsidRDefault="00315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Речевое развитие</w:t>
            </w:r>
          </w:p>
          <w:p w:rsidR="0031514E" w:rsidRPr="00411026" w:rsidRDefault="003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EC" w:rsidRPr="002A0AF0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Развитие детской речи, ч</w:t>
            </w:r>
            <w:r w:rsidR="002A0AF0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339EC" w:rsidRPr="00411026" w:rsidRDefault="003151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339EC"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развитие.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339EC" w:rsidRPr="00411026" w:rsidRDefault="003151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Художественно-</w:t>
            </w:r>
            <w:r w:rsidR="00C339EC"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39EC" w:rsidRPr="00411026" w:rsidRDefault="003151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Художественно-</w:t>
            </w:r>
            <w:r w:rsidR="00C339EC"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(музыкальное занятие)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EC" w:rsidRPr="00411026" w:rsidTr="005E21AB">
        <w:trPr>
          <w:trHeight w:val="12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39EC" w:rsidRPr="00411026" w:rsidRDefault="00315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Физическое развитие</w:t>
            </w:r>
          </w:p>
          <w:p w:rsidR="0031514E" w:rsidRPr="00411026" w:rsidRDefault="003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4E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39EC" w:rsidRPr="00411026" w:rsidRDefault="003151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Художественно-эстетическое развитие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Музыка (музыкальное занятие)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339EC" w:rsidRPr="00411026" w:rsidRDefault="00315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Физическое развитие</w:t>
            </w:r>
          </w:p>
          <w:p w:rsidR="0031514E" w:rsidRPr="00411026" w:rsidRDefault="003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4E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339EC" w:rsidRPr="00411026" w:rsidRDefault="00315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Физическое развитие</w:t>
            </w:r>
          </w:p>
          <w:p w:rsidR="0031514E" w:rsidRPr="00411026" w:rsidRDefault="003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4E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39EC" w:rsidRPr="00411026" w:rsidRDefault="003151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Художественно-</w:t>
            </w:r>
            <w:r w:rsidR="00C339EC"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C339EC" w:rsidRPr="00411026" w:rsidRDefault="00C3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4E" w:rsidRPr="00411026" w:rsidTr="005E21AB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514E" w:rsidRPr="00411026" w:rsidRDefault="0031514E" w:rsidP="003151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514E" w:rsidRPr="00411026" w:rsidRDefault="0031514E" w:rsidP="003151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514E" w:rsidRPr="00411026" w:rsidRDefault="0031514E" w:rsidP="003151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1514E" w:rsidRPr="00411026" w:rsidRDefault="0031514E" w:rsidP="003151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1514E" w:rsidRPr="00411026" w:rsidRDefault="0031514E" w:rsidP="003151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занятия</w:t>
            </w:r>
          </w:p>
        </w:tc>
      </w:tr>
      <w:tr w:rsidR="0031514E" w:rsidRPr="00411026" w:rsidTr="005E21AB">
        <w:trPr>
          <w:trHeight w:val="828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7416" w:rsidRPr="00411026" w:rsidRDefault="00E07416" w:rsidP="003151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514E" w:rsidRPr="00411026" w:rsidRDefault="0031514E" w:rsidP="003151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10 занятий в неделю</w:t>
            </w:r>
          </w:p>
          <w:p w:rsidR="00E07416" w:rsidRPr="00411026" w:rsidRDefault="00E07416" w:rsidP="003151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1AB" w:rsidRDefault="005E21AB" w:rsidP="00C3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39EC" w:rsidRPr="00411026" w:rsidRDefault="00C339EC" w:rsidP="005E21AB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lastRenderedPageBreak/>
        <w:t>Январь 2024</w:t>
      </w:r>
      <w:r w:rsidR="00E07416" w:rsidRPr="004110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9EC" w:rsidRPr="00411026" w:rsidRDefault="00E07416" w:rsidP="005E21AB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1 - 8 января -</w:t>
      </w:r>
      <w:r w:rsidR="00C339EC" w:rsidRPr="00411026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дни.</w:t>
      </w:r>
    </w:p>
    <w:p w:rsidR="00C339EC" w:rsidRPr="00411026" w:rsidRDefault="00C339EC" w:rsidP="005E21AB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Пояснения для воспитателя</w:t>
      </w:r>
    </w:p>
    <w:p w:rsidR="00C339EC" w:rsidRPr="00411026" w:rsidRDefault="00E07416" w:rsidP="005E21AB">
      <w:pPr>
        <w:pStyle w:val="a4"/>
        <w:ind w:left="284" w:firstLine="567"/>
        <w:jc w:val="both"/>
        <w:rPr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С 9 по 12 января календарно-</w:t>
      </w:r>
      <w:r w:rsidR="00C339EC" w:rsidRPr="00411026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предполагает повторение, закрепление программного материала декабря. Такой подход обусловлен продолжительными выходными праздничными днями.</w:t>
      </w:r>
      <w:r w:rsidR="00C339EC" w:rsidRPr="00411026">
        <w:rPr>
          <w:szCs w:val="24"/>
        </w:rPr>
        <w:t xml:space="preserve"> </w:t>
      </w:r>
    </w:p>
    <w:p w:rsidR="00E07416" w:rsidRPr="00411026" w:rsidRDefault="00C339EC" w:rsidP="005E21AB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26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и воспитательной деятельности детей 3 - 4 лет включает повторение игровых заданий, игровых ситуаций, так как это является основой успешного развития ребенка в условиях дошкольного образовательного учреждения. </w:t>
      </w:r>
      <w:r w:rsidRPr="00411026">
        <w:rPr>
          <w:rFonts w:ascii="Times New Roman" w:hAnsi="Times New Roman" w:cs="Times New Roman"/>
          <w:b/>
          <w:bCs/>
          <w:sz w:val="24"/>
          <w:szCs w:val="24"/>
        </w:rPr>
        <w:t>Многократные повторения</w:t>
      </w:r>
      <w:r w:rsidRPr="00411026">
        <w:rPr>
          <w:rFonts w:ascii="Times New Roman" w:hAnsi="Times New Roman" w:cs="Times New Roman"/>
          <w:sz w:val="24"/>
          <w:szCs w:val="24"/>
        </w:rPr>
        <w:t xml:space="preserve"> обеспечивают раз</w:t>
      </w:r>
      <w:r w:rsidR="00E07416" w:rsidRPr="00411026">
        <w:rPr>
          <w:rFonts w:ascii="Times New Roman" w:hAnsi="Times New Roman" w:cs="Times New Roman"/>
          <w:sz w:val="24"/>
          <w:szCs w:val="24"/>
        </w:rPr>
        <w:t>ноплановое развитие предметно-</w:t>
      </w:r>
      <w:r w:rsidRPr="00411026">
        <w:rPr>
          <w:rFonts w:ascii="Times New Roman" w:hAnsi="Times New Roman" w:cs="Times New Roman"/>
          <w:sz w:val="24"/>
          <w:szCs w:val="24"/>
        </w:rPr>
        <w:t>игрового поведения ребенка, обогащают многообразный двигательный, познавательный,</w:t>
      </w:r>
      <w:r w:rsidR="00E07416" w:rsidRPr="00411026">
        <w:rPr>
          <w:rFonts w:ascii="Times New Roman" w:hAnsi="Times New Roman" w:cs="Times New Roman"/>
          <w:sz w:val="24"/>
          <w:szCs w:val="24"/>
        </w:rPr>
        <w:t xml:space="preserve"> речевой и игровой опыт детей. </w:t>
      </w:r>
    </w:p>
    <w:p w:rsidR="00270CBD" w:rsidRPr="00411026" w:rsidRDefault="00270CBD" w:rsidP="005E21AB">
      <w:pPr>
        <w:suppressLineNumbers/>
        <w:ind w:left="284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270CBD" w:rsidRPr="00411026" w:rsidRDefault="00270CBD" w:rsidP="005E21AB">
      <w:pPr>
        <w:pStyle w:val="a4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 xml:space="preserve">Примерный комплекс утренней гимнастики </w:t>
      </w:r>
      <w:r w:rsidRPr="00411026">
        <w:rPr>
          <w:rFonts w:ascii="Times New Roman" w:hAnsi="Times New Roman" w:cs="Times New Roman"/>
          <w:sz w:val="24"/>
          <w:szCs w:val="24"/>
        </w:rPr>
        <w:t>предполагает единый комплекс на одну неделю.</w:t>
      </w:r>
    </w:p>
    <w:p w:rsidR="00270CBD" w:rsidRPr="00411026" w:rsidRDefault="00270CBD" w:rsidP="005E21AB">
      <w:pPr>
        <w:pStyle w:val="a4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 xml:space="preserve">Занятия по физической культуре в помещении </w:t>
      </w:r>
      <w:r w:rsidRPr="00411026">
        <w:rPr>
          <w:rFonts w:ascii="Times New Roman" w:hAnsi="Times New Roman" w:cs="Times New Roman"/>
          <w:sz w:val="24"/>
          <w:szCs w:val="24"/>
        </w:rPr>
        <w:t>предполагают два занятия в неделю, которые одинаковы по целям, задачам содержанию; первое - на ознакомление, второе - на повторение, закрепление программных двигательных умений и навыков.</w:t>
      </w:r>
    </w:p>
    <w:p w:rsidR="00270CBD" w:rsidRPr="00411026" w:rsidRDefault="00270CBD" w:rsidP="005E21AB">
      <w:pPr>
        <w:pStyle w:val="a4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411026">
        <w:rPr>
          <w:rFonts w:ascii="Times New Roman" w:hAnsi="Times New Roman" w:cs="Times New Roman"/>
          <w:sz w:val="24"/>
          <w:szCs w:val="24"/>
        </w:rPr>
        <w:t xml:space="preserve">Проведение занятия </w:t>
      </w:r>
      <w:r w:rsidRPr="00411026">
        <w:rPr>
          <w:rFonts w:ascii="Times New Roman" w:hAnsi="Times New Roman" w:cs="Times New Roman"/>
          <w:b/>
          <w:sz w:val="24"/>
          <w:szCs w:val="24"/>
        </w:rPr>
        <w:t>по физической культуре на воздухе</w:t>
      </w:r>
      <w:r w:rsidRPr="00411026">
        <w:rPr>
          <w:rFonts w:ascii="Times New Roman" w:hAnsi="Times New Roman" w:cs="Times New Roman"/>
          <w:sz w:val="24"/>
          <w:szCs w:val="24"/>
        </w:rPr>
        <w:t xml:space="preserve"> предполагает комплекс двигательных заданий, общеразвивающих упражнений, игр в течение всего </w:t>
      </w:r>
      <w:r w:rsidRPr="00411026">
        <w:rPr>
          <w:rFonts w:ascii="Times New Roman" w:hAnsi="Times New Roman" w:cs="Times New Roman"/>
          <w:b/>
          <w:sz w:val="24"/>
          <w:szCs w:val="24"/>
        </w:rPr>
        <w:t xml:space="preserve">месяца. </w:t>
      </w:r>
      <w:r w:rsidRPr="00411026">
        <w:rPr>
          <w:rFonts w:ascii="Times New Roman" w:hAnsi="Times New Roman" w:cs="Times New Roman"/>
          <w:sz w:val="24"/>
          <w:szCs w:val="24"/>
        </w:rPr>
        <w:t>Этот вид занятия запланирован на середину недели - среду, и проводится во время дневной прогулки. Это обусловлено эффективным использованием времени и потребностью к обогащению многообразного двигательного опыта детей.</w:t>
      </w:r>
    </w:p>
    <w:p w:rsidR="00270CBD" w:rsidRPr="00411026" w:rsidRDefault="00270CBD" w:rsidP="005E21AB">
      <w:pPr>
        <w:pStyle w:val="a4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70CBD" w:rsidRPr="00411026" w:rsidRDefault="00270CBD" w:rsidP="005E21AB">
      <w:pPr>
        <w:pStyle w:val="a4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развитие. Музыка.</w:t>
      </w:r>
    </w:p>
    <w:p w:rsidR="00270CBD" w:rsidRPr="00411026" w:rsidRDefault="00270CBD" w:rsidP="005E21AB">
      <w:pPr>
        <w:pStyle w:val="a4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BD" w:rsidRPr="00411026" w:rsidRDefault="00270CBD" w:rsidP="005E21AB">
      <w:pPr>
        <w:pStyle w:val="a4"/>
        <w:ind w:left="284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11026">
        <w:rPr>
          <w:rFonts w:ascii="Times New Roman" w:hAnsi="Times New Roman" w:cs="Times New Roman"/>
          <w:bCs/>
          <w:sz w:val="24"/>
          <w:szCs w:val="24"/>
        </w:rPr>
        <w:t>Занятия проводятся два раза в неделю</w:t>
      </w:r>
      <w:r w:rsidRPr="00411026">
        <w:rPr>
          <w:rFonts w:ascii="Times New Roman" w:hAnsi="Times New Roman" w:cs="Times New Roman"/>
          <w:b/>
          <w:bCs/>
          <w:sz w:val="24"/>
          <w:szCs w:val="24"/>
        </w:rPr>
        <w:t xml:space="preserve"> по плану музыкального руководителя.</w:t>
      </w:r>
    </w:p>
    <w:p w:rsidR="00011F95" w:rsidRPr="00411026" w:rsidRDefault="00011F95" w:rsidP="005E21AB">
      <w:pPr>
        <w:pStyle w:val="a4"/>
        <w:ind w:left="284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11F95" w:rsidRPr="00411026" w:rsidRDefault="00011F95" w:rsidP="005E21AB">
      <w:pPr>
        <w:pStyle w:val="a4"/>
        <w:ind w:lef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026">
        <w:rPr>
          <w:rFonts w:ascii="Times New Roman" w:hAnsi="Times New Roman" w:cs="Times New Roman"/>
          <w:b/>
          <w:bCs/>
          <w:sz w:val="24"/>
          <w:szCs w:val="24"/>
        </w:rPr>
        <w:t>Утренний и вечерний круг</w:t>
      </w:r>
    </w:p>
    <w:p w:rsidR="00E07416" w:rsidRPr="00411026" w:rsidRDefault="00E07416" w:rsidP="005E21AB">
      <w:pPr>
        <w:pStyle w:val="a4"/>
        <w:ind w:lef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F95" w:rsidRPr="00411026" w:rsidRDefault="00011F95" w:rsidP="005E21A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110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Игровые ситуации и задания «Утреннего» и «Вечернего» круга могут быть </w:t>
      </w:r>
      <w:r w:rsidRPr="0041102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дополнены или сокращены</w:t>
      </w:r>
      <w:r w:rsidRPr="004110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связи с решением образовательных задач, стоящих перед воспитателем.</w:t>
      </w:r>
    </w:p>
    <w:p w:rsidR="005E21AB" w:rsidRDefault="005E21AB" w:rsidP="005E21AB">
      <w:pPr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39EC" w:rsidRPr="00411026" w:rsidRDefault="00E07416" w:rsidP="005E21AB">
      <w:pPr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6">
        <w:rPr>
          <w:rFonts w:ascii="Times New Roman" w:hAnsi="Times New Roman" w:cs="Times New Roman"/>
          <w:b/>
          <w:sz w:val="24"/>
          <w:szCs w:val="24"/>
        </w:rPr>
        <w:lastRenderedPageBreak/>
        <w:t>9 января - 12 января 2024 года, вторая неделя</w:t>
      </w:r>
    </w:p>
    <w:tbl>
      <w:tblPr>
        <w:tblW w:w="1474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3116"/>
        <w:gridCol w:w="2550"/>
        <w:gridCol w:w="2685"/>
        <w:gridCol w:w="2422"/>
      </w:tblGrid>
      <w:tr w:rsidR="00C339EC" w:rsidRPr="00411026" w:rsidTr="005E21AB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339EC" w:rsidRPr="00411026" w:rsidRDefault="005E21AB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9 января</w:t>
            </w:r>
            <w:r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339EC"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C339EC" w:rsidRPr="00411026" w:rsidTr="005E21AB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 детей, осмотр, свободные игры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Ознакомление</w:t>
            </w: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родителей с образовательной, игровой, трудовой деятельностью детей в течение дня.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Спокойная ходьба друг за другом. Легкий бег - спокойная ходьба.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«Колючие иголочки»: ноги слегка расставить, руки за спину. Руки вперед, пошевелить пальцами, сказать «колючие иголочки». Повторить 4 раза.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Взмахи руками: вверх - вниз (4 раза). Присесть, руками обхватить колени, сказать «спрятались». Выпрямиться, повторить 4 раза. Прыжки на двух ногах (6 - 8 раз).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«Найдем Снегурочку».</w:t>
            </w:r>
          </w:p>
        </w:tc>
      </w:tr>
      <w:tr w:rsidR="00C339EC" w:rsidRPr="00411026" w:rsidTr="005E21AB">
        <w:trPr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pacing w:after="0" w:line="240" w:lineRule="auto"/>
              <w:ind w:left="57" w:right="-11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 умывается». Продолжать формировать культурно-гигиенические навыки. Предложить детям посмотреть, как умывается кукла, ответить на вопрос «Все ли она делает правильно?».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учить детей культурно вести себя за столом, пользоваться салфеткой, правильно держать ложку, после еды класть ложку в тарелку, говорить «спасибо» по окончании завтрака.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8.40 - 9.00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77" w:rsidRPr="00411026" w:rsidRDefault="000B7977" w:rsidP="000B7977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«Утреннего круга» - 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«Мороз Иванович»</w:t>
            </w:r>
            <w:r w:rsidR="00E07416"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Видеофильм (повторение, закрепление).</w:t>
            </w:r>
          </w:p>
          <w:p w:rsidR="005E68E1" w:rsidRPr="00411026" w:rsidRDefault="005E68E1" w:rsidP="005E68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внимательного просмотра фильма.</w:t>
            </w:r>
          </w:p>
          <w:p w:rsidR="005E68E1" w:rsidRPr="00411026" w:rsidRDefault="005E68E1" w:rsidP="005E68E1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в процессе просмотра видеофильма.</w:t>
            </w:r>
          </w:p>
          <w:p w:rsidR="00C339EC" w:rsidRPr="00411026" w:rsidRDefault="00C339EC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Развивающий диалог: </w:t>
            </w: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открытые вопросы, рассуждения. Обсуждение вопросов поведения, дружелюбия (создание положительного эмоционального настроя в </w:t>
            </w:r>
            <w:r w:rsidRPr="006D26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детском сообществе).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воспитателя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«Утреннего круга».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Место проведения: уголок (центр) игры или видеозал.</w:t>
            </w:r>
          </w:p>
          <w:p w:rsidR="00572106" w:rsidRPr="00411026" w:rsidRDefault="00572106" w:rsidP="005E68E1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и оборудование: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экран, видеофильм.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педагогических действий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диалог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Дети удобно сидят на ковре. Воспитатель поясняет, что сего</w:t>
            </w:r>
            <w:r w:rsidR="00FB6519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начнется с удивительной сказки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«Мороз Иванович». Это будет мультфильм-сказка про Дуняшу и Малашу.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Обсуждение, вопросы, ответы.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воспитателя: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Какое время года показано в фильме? (Зима)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Как звали главных героев сказки? (Мороз Ива</w:t>
            </w:r>
            <w:r w:rsidR="002A0AF0">
              <w:rPr>
                <w:rFonts w:ascii="Times New Roman" w:hAnsi="Times New Roman" w:cs="Times New Roman"/>
                <w:sz w:val="24"/>
                <w:szCs w:val="24"/>
              </w:rPr>
              <w:t>нович, Дуняша, Малаша)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Кто умел хорошо трудиться? (Дуняша)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- Кто был ленивым? (Малаша) 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Как Мороз Иванович отблагодарил девочек?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В нашей группе нет ленивых детей. Поэтому Мороз Иванович приготовил для нас подарок.</w:t>
            </w:r>
          </w:p>
          <w:p w:rsidR="00572106" w:rsidRPr="00411026" w:rsidRDefault="00572106" w:rsidP="00572106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lang w:eastAsia="en-US"/>
              </w:rPr>
            </w:pPr>
            <w:r w:rsidRPr="00411026">
              <w:rPr>
                <w:lang w:eastAsia="en-US"/>
              </w:rPr>
              <w:t>Воспитатель предлагает детям достать из «Чудесного мешочка» маленький «подарок» (утка-игрушка, конфета-муляж, машинка и так далее). </w:t>
            </w:r>
          </w:p>
          <w:p w:rsidR="00572106" w:rsidRPr="00411026" w:rsidRDefault="00572106" w:rsidP="00572106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lang w:eastAsia="en-US"/>
              </w:rPr>
            </w:pPr>
            <w:r w:rsidRPr="00411026">
              <w:rPr>
                <w:b/>
                <w:lang w:eastAsia="en-US"/>
              </w:rPr>
              <w:t>Ожидаемый результат</w:t>
            </w:r>
          </w:p>
          <w:p w:rsidR="00572106" w:rsidRPr="00411026" w:rsidRDefault="00572106" w:rsidP="00572106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 вовлечение детей в речевой диалог;</w:t>
            </w:r>
          </w:p>
          <w:p w:rsidR="00572106" w:rsidRPr="00411026" w:rsidRDefault="00572106" w:rsidP="005E21AB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</w:rPr>
            </w:pPr>
            <w:r w:rsidRPr="00411026">
              <w:t>- овладение умением внимательно смотреть от начала до конца мультфильм.</w:t>
            </w:r>
          </w:p>
        </w:tc>
      </w:tr>
      <w:tr w:rsidR="00C339EC" w:rsidRPr="00411026" w:rsidTr="005E21AB">
        <w:trPr>
          <w:trHeight w:val="4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9.00 - 9.15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Речевое развитие.</w:t>
            </w:r>
          </w:p>
        </w:tc>
      </w:tr>
      <w:tr w:rsidR="00C339EC" w:rsidRPr="00411026" w:rsidTr="005E21A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C" w:rsidRPr="00411026" w:rsidRDefault="00C339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C339EC" w:rsidRPr="00411026" w:rsidRDefault="00C3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C339EC" w:rsidRPr="00411026" w:rsidRDefault="00C33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 w:rsidRPr="00411026"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</w:t>
            </w:r>
          </w:p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(целевые ориентиры)</w:t>
            </w:r>
          </w:p>
        </w:tc>
      </w:tr>
      <w:tr w:rsidR="00C339EC" w:rsidRPr="00411026" w:rsidTr="005E21A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C" w:rsidRPr="00411026" w:rsidRDefault="00C339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Звуки «М», «П».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звуков «М», «П».</w:t>
            </w:r>
          </w:p>
          <w:p w:rsidR="00C339EC" w:rsidRPr="00411026" w:rsidRDefault="00C339E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деятельность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Отчетливое проговаривание слов со звуками «М», «П» (мама, папа, поезд, потешка, машина, мебель и другие); 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вслушиваться в звучание слова (подготовка к обучению грамоте).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«Потешка».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с употреблением в речи слов медицинской терминологии, глаголов.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«Больница».</w:t>
            </w:r>
          </w:p>
          <w:p w:rsidR="00C339EC" w:rsidRPr="00411026" w:rsidRDefault="00C3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339EC" w:rsidRPr="00411026" w:rsidRDefault="00C339EC" w:rsidP="005E2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использует приемы, методы, которые стимулируют ребенка отчетливо проговаривать слова с заданными звуками.</w:t>
            </w:r>
          </w:p>
          <w:p w:rsidR="00C339EC" w:rsidRPr="00411026" w:rsidRDefault="00C339E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</w:t>
            </w:r>
          </w:p>
          <w:p w:rsidR="00C339EC" w:rsidRPr="00411026" w:rsidRDefault="00C339EC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инициатива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отмечает: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включенность в игру;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C339EC" w:rsidRPr="00411026" w:rsidRDefault="00C339EC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C339EC" w:rsidRPr="00411026" w:rsidRDefault="00C339EC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поощряет интерес к слушанию народной сказки.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педагога (воспитателя) направлены на: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внимания, памяти, эмоционального отклика на действия героев сказки «Лиса и заяц».</w:t>
            </w:r>
          </w:p>
          <w:p w:rsidR="00C339EC" w:rsidRPr="00411026" w:rsidRDefault="00C339E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EC" w:rsidRPr="00411026" w:rsidRDefault="00C339E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EC" w:rsidRPr="00411026" w:rsidRDefault="00C339EC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EC" w:rsidRPr="00411026" w:rsidRDefault="00C339EC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EC" w:rsidRPr="00411026" w:rsidRDefault="00C339E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EC" w:rsidRPr="00411026" w:rsidRDefault="00C339E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9EC" w:rsidRPr="00411026" w:rsidRDefault="00C339EC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отчетливо проговаривать слова;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 в пальчиковой гимнастике;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 в совместных игах;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действия героев сказки.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8D1AC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кружки, занятия со специалистами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 со специалистами.</w:t>
            </w:r>
          </w:p>
          <w:p w:rsidR="008D1AC5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Самостоятельное </w:t>
            </w:r>
            <w:r w:rsidRPr="004110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общение, игра.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Индивидуальное общение с детьми.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книжных иллюстраций к знакомым сказкам в книжном уголке.</w:t>
            </w:r>
          </w:p>
          <w:p w:rsidR="008D1AC5" w:rsidRPr="00411026" w:rsidRDefault="008D1AC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1AB" w:rsidRDefault="005E21AB">
      <w:r>
        <w:br w:type="page"/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2691"/>
        <w:gridCol w:w="2550"/>
        <w:gridCol w:w="2685"/>
        <w:gridCol w:w="2422"/>
      </w:tblGrid>
      <w:tr w:rsidR="00C339EC" w:rsidRPr="00411026" w:rsidTr="005E21AB">
        <w:trPr>
          <w:trHeight w:val="5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9.45 - 10.00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Музыкальное занятие.</w:t>
            </w:r>
          </w:p>
        </w:tc>
      </w:tr>
      <w:tr w:rsidR="00C339EC" w:rsidRPr="00411026" w:rsidTr="005E21A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C" w:rsidRPr="00411026" w:rsidRDefault="00C339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C339EC" w:rsidRPr="00411026" w:rsidRDefault="00C3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C339EC" w:rsidRPr="00411026" w:rsidRDefault="00C339E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 w:rsidRPr="00411026"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</w:t>
            </w:r>
          </w:p>
          <w:p w:rsidR="00C339EC" w:rsidRPr="00411026" w:rsidRDefault="00C339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(целевые ориентиры)</w:t>
            </w:r>
          </w:p>
        </w:tc>
      </w:tr>
      <w:tr w:rsidR="00C339EC" w:rsidRPr="00411026" w:rsidTr="005E21AB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C" w:rsidRPr="00411026" w:rsidRDefault="00C339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26" w:rsidRPr="005E21AB" w:rsidRDefault="00AC03AF" w:rsidP="005E21AB">
            <w:pPr>
              <w:spacing w:after="0"/>
              <w:ind w:left="151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E21AB">
              <w:rPr>
                <w:rFonts w:ascii="Times New Roman" w:eastAsia="Times New Roman" w:hAnsi="Times New Roman" w:cs="Times New Roman"/>
                <w:b/>
                <w:lang w:eastAsia="zh-CN"/>
              </w:rPr>
              <w:t>Тематика музыкальных занятий осуществляется по плану специалиста - музыкального руководителя.</w:t>
            </w:r>
          </w:p>
          <w:p w:rsidR="00C339EC" w:rsidRPr="005E21AB" w:rsidRDefault="00C339EC" w:rsidP="005E21AB">
            <w:pPr>
              <w:pStyle w:val="a4"/>
              <w:spacing w:line="276" w:lineRule="auto"/>
              <w:ind w:left="151"/>
              <w:rPr>
                <w:rFonts w:ascii="Times New Roman" w:hAnsi="Times New Roman" w:cs="Times New Roman"/>
                <w:b/>
                <w:bCs/>
              </w:rPr>
            </w:pPr>
            <w:r w:rsidRPr="005E21AB"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C339EC" w:rsidRPr="005E21AB" w:rsidRDefault="00C339EC" w:rsidP="005E21AB">
            <w:pPr>
              <w:pStyle w:val="a4"/>
              <w:spacing w:line="276" w:lineRule="auto"/>
              <w:ind w:left="151"/>
              <w:rPr>
                <w:rFonts w:ascii="Times New Roman" w:hAnsi="Times New Roman" w:cs="Times New Roman"/>
                <w:bCs/>
              </w:rPr>
            </w:pPr>
            <w:r w:rsidRPr="005E21AB">
              <w:rPr>
                <w:rFonts w:ascii="Times New Roman" w:hAnsi="Times New Roman" w:cs="Times New Roman"/>
                <w:bCs/>
              </w:rPr>
              <w:t xml:space="preserve">создание условий для развития интереса к </w:t>
            </w:r>
            <w:r w:rsidR="008D1AC5" w:rsidRPr="005E21AB">
              <w:rPr>
                <w:rFonts w:ascii="Times New Roman" w:hAnsi="Times New Roman" w:cs="Times New Roman"/>
                <w:bCs/>
              </w:rPr>
              <w:t>музыкально-игровой</w:t>
            </w:r>
            <w:r w:rsidRPr="005E21AB">
              <w:rPr>
                <w:rFonts w:ascii="Times New Roman" w:hAnsi="Times New Roman" w:cs="Times New Roman"/>
                <w:bCs/>
              </w:rPr>
              <w:t xml:space="preserve"> деятельности.</w:t>
            </w:r>
          </w:p>
          <w:p w:rsidR="00C339EC" w:rsidRPr="005E21AB" w:rsidRDefault="00C339EC" w:rsidP="005E21AB">
            <w:pPr>
              <w:pStyle w:val="a4"/>
              <w:spacing w:line="276" w:lineRule="auto"/>
              <w:ind w:left="151"/>
              <w:rPr>
                <w:rFonts w:ascii="Times New Roman" w:hAnsi="Times New Roman" w:cs="Times New Roman"/>
                <w:b/>
                <w:bCs/>
              </w:rPr>
            </w:pPr>
            <w:r w:rsidRPr="005E21AB">
              <w:rPr>
                <w:rFonts w:ascii="Times New Roman" w:hAnsi="Times New Roman" w:cs="Times New Roman"/>
                <w:b/>
                <w:bCs/>
              </w:rPr>
              <w:t>Задача:</w:t>
            </w:r>
          </w:p>
          <w:p w:rsidR="00C339EC" w:rsidRPr="00411026" w:rsidRDefault="00C339EC" w:rsidP="005E21AB">
            <w:pPr>
              <w:spacing w:after="0" w:line="252" w:lineRule="auto"/>
              <w:ind w:left="1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AB">
              <w:rPr>
                <w:rFonts w:ascii="Times New Roman" w:hAnsi="Times New Roman" w:cs="Times New Roman"/>
                <w:bCs/>
              </w:rPr>
              <w:t xml:space="preserve">воспитывать интерес к музыке, развивать </w:t>
            </w:r>
            <w:proofErr w:type="gramStart"/>
            <w:r w:rsidRPr="005E21AB">
              <w:rPr>
                <w:rFonts w:ascii="Times New Roman" w:hAnsi="Times New Roman" w:cs="Times New Roman"/>
                <w:bCs/>
              </w:rPr>
              <w:t>музы</w:t>
            </w:r>
            <w:r w:rsidR="005E21AB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5E21AB">
              <w:rPr>
                <w:rFonts w:ascii="Times New Roman" w:hAnsi="Times New Roman" w:cs="Times New Roman"/>
                <w:bCs/>
              </w:rPr>
              <w:t>кальный</w:t>
            </w:r>
            <w:proofErr w:type="spellEnd"/>
            <w:proofErr w:type="gramEnd"/>
            <w:r w:rsidRPr="005E21AB">
              <w:rPr>
                <w:rFonts w:ascii="Times New Roman" w:hAnsi="Times New Roman" w:cs="Times New Roman"/>
                <w:bCs/>
              </w:rPr>
              <w:t xml:space="preserve"> слух, память.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 плану музыкального руководителя (слушание музыки, пение, </w:t>
            </w:r>
            <w:r w:rsidR="008D1AC5"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музыкально-ритмичес</w:t>
            </w: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кие движения, песенное, игровое творчество).</w:t>
            </w:r>
          </w:p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C339EC" w:rsidRPr="00411026" w:rsidRDefault="00C33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C339EC" w:rsidRPr="00411026" w:rsidRDefault="00C339EC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поддерживает интерес детей к музыкальной деятельности.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D1AC5"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ействия педагога направлены на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музыке.</w:t>
            </w:r>
          </w:p>
          <w:p w:rsidR="00C339EC" w:rsidRPr="00411026" w:rsidRDefault="00C339EC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музыкальному занятию.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10.00 - 10.10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9EC" w:rsidRPr="00411026" w:rsidRDefault="00C33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Аккуратный прием пищи, использование салфетки.</w:t>
            </w:r>
          </w:p>
        </w:tc>
      </w:tr>
      <w:tr w:rsidR="00C339EC" w:rsidRPr="00411026" w:rsidTr="005E21AB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Общение с воспитателем. Ситуативный разговор.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10.30 - 12.00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погодой: метель, снежинки, облака.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дворника и детей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по расчистке дорожек от снега.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: «На ёлку», «Ворона и собачка».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5E21AB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формирование культурно-гигиенических навыков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Соблюдаем правила поведения в раздевалке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Аккуратное размещение своей одежды в шкафчике, самостоятельное и аккуратное мытье рук,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правильное использование мыла, не мочить одежду, не разбрызгивать воду.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12.20 - 13.00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обеду, обед, дежурство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ситуация:</w:t>
            </w:r>
            <w:r w:rsidRPr="00411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«Очень мы проголодались…»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Cs/>
                <w:sz w:val="24"/>
                <w:szCs w:val="24"/>
              </w:rPr>
              <w:t>Перед обедом обратить внимание на то, как красиво расставлены тарелки, посуда. Поблагодарить помощника воспитателя.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навыков еды: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не крошить хлеб, не разливать пищу и другие.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Чтение перед сном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«Крепко - крепко Мишка спит…»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В спальне обратить внимание на то, как красиво заправлены кровати. Их много. Это помогает сделать помощник воспитателя. Поблагодарить его.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любимой сказки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13.10 - 15.10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5E21AB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Сон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Дневной сон.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15.10 - 15.25</w:t>
            </w:r>
          </w:p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Постепенное просыпание.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Водные процедуры.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15.25 - 15.50</w:t>
            </w:r>
          </w:p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5E21AB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полднику, полдник.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Труд: </w:t>
            </w: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поможем накрыть стол к полднику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приема пищи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: доедать пищу до конца, проглатывать пищу, не оставляя ее за щекой.  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15.50 - 16.20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5E21AB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художественной литературы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Занятия в кружках по интересам детей.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Занятия со специалистами (логопед, психолог и др.)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 xml:space="preserve"> «Лего» (Поезд с вагончиком).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 Барто «Снег»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16.20 - 16.40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Вечерний круг 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106" w:rsidRPr="00411026" w:rsidRDefault="005E68E1" w:rsidP="0057210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Рефлексия</w:t>
            </w:r>
          </w:p>
          <w:p w:rsidR="005E68E1" w:rsidRPr="00411026" w:rsidRDefault="005E68E1" w:rsidP="0057210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Материалы и оборудование</w:t>
            </w:r>
          </w:p>
          <w:p w:rsidR="005E68E1" w:rsidRPr="00411026" w:rsidRDefault="005E68E1" w:rsidP="005E6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26">
              <w:rPr>
                <w:rFonts w:ascii="Times New Roman" w:hAnsi="Times New Roman"/>
                <w:sz w:val="24"/>
                <w:szCs w:val="24"/>
              </w:rPr>
              <w:t>Рефлексивный экран.</w:t>
            </w:r>
          </w:p>
          <w:p w:rsidR="005E68E1" w:rsidRPr="00411026" w:rsidRDefault="005E68E1" w:rsidP="005E68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/>
                <w:sz w:val="24"/>
                <w:szCs w:val="24"/>
              </w:rPr>
              <w:t>Картинки из дидактического набора «Режим дня».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Алгоритм педагогических действий</w:t>
            </w:r>
          </w:p>
          <w:p w:rsidR="005E68E1" w:rsidRPr="00411026" w:rsidRDefault="005E68E1" w:rsidP="005E68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Вспомнить с детьми прошедший день, интересные события, обсуждение проблемных ситуаций.</w:t>
            </w:r>
          </w:p>
          <w:p w:rsidR="005E68E1" w:rsidRPr="00411026" w:rsidRDefault="005E68E1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Речевой диалог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Вопрос воспитателя: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Чему мы радовались сегодня?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детей: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Радовались тому, что посмотрели мультфильм, получили подарки от Мороза Ивановича.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воспитателя: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научились сегодня?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детей: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Научились играть дружно, не отбирать друг у друга игрушки.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воспитателя: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вас сегодня трудился?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детей: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трудились: дежурили, наводили порядок на веранде, в группе убирали на место игрушки.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 дня (вывод):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отметить (похвалить) детей, которые проявляли инициативу, ловкость в подвижных играх;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отметить (похвалить) детей, которые проявили любознательность в ходе занятий;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похвалить всех детей за </w:t>
            </w: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дружелюбное отношение друг к другу.</w:t>
            </w:r>
          </w:p>
          <w:p w:rsidR="00572106" w:rsidRPr="00411026" w:rsidRDefault="00572106" w:rsidP="0057210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результат:</w:t>
            </w:r>
          </w:p>
          <w:p w:rsidR="00572106" w:rsidRPr="00411026" w:rsidRDefault="00572106" w:rsidP="0057210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взаимодействия, дружелюбия;</w:t>
            </w:r>
          </w:p>
          <w:p w:rsidR="00572106" w:rsidRPr="00411026" w:rsidRDefault="00572106" w:rsidP="0057210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эмоционального настроя в группе.</w:t>
            </w:r>
            <w:r w:rsidRPr="00411026">
              <w:rPr>
                <w:b/>
              </w:rPr>
              <w:t xml:space="preserve">  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16.40 - 17.00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5E21AB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прогулку.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17.00 - 18.20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Прогулка, игры.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Подвижные игры:</w:t>
            </w: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«Заинька, выйди к нам», «Паровозик».</w:t>
            </w:r>
          </w:p>
        </w:tc>
      </w:tr>
      <w:tr w:rsidR="00C339EC" w:rsidRPr="00411026" w:rsidTr="005E21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18.20 - 19.00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 w:rsidP="005E21AB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1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подготовка к ужину, ужин, консультирование родителей, уход детей домой.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b/>
                <w:sz w:val="24"/>
                <w:szCs w:val="24"/>
              </w:rPr>
              <w:t>Ужин.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C339EC" w:rsidRPr="00411026" w:rsidRDefault="00C339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культурного поведения: «До свидания».</w:t>
            </w:r>
          </w:p>
        </w:tc>
      </w:tr>
    </w:tbl>
    <w:p w:rsidR="005E21AB" w:rsidRDefault="005E21AB">
      <w:r>
        <w:br w:type="page"/>
      </w:r>
    </w:p>
    <w:tbl>
      <w:tblPr>
        <w:tblStyle w:val="a5"/>
        <w:tblpPr w:leftFromText="180" w:rightFromText="180" w:vertAnchor="text" w:horzAnchor="margin" w:tblpX="392" w:tblpY="1"/>
        <w:tblW w:w="14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0824"/>
      </w:tblGrid>
      <w:tr w:rsidR="001D072E" w:rsidRPr="001D072E" w:rsidTr="001D072E">
        <w:trPr>
          <w:trHeight w:val="5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D072E" w:rsidRPr="001D072E" w:rsidRDefault="001D072E" w:rsidP="001D07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 января</w:t>
            </w:r>
          </w:p>
          <w:p w:rsidR="001D072E" w:rsidRPr="001D072E" w:rsidRDefault="001D072E" w:rsidP="001D072E">
            <w:pPr>
              <w:suppressLineNumbers/>
              <w:snapToGrid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1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D072E" w:rsidRPr="001D072E" w:rsidRDefault="001D072E" w:rsidP="001D072E">
            <w:pPr>
              <w:suppressLineNumbers/>
              <w:snapToGrid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D072E" w:rsidRPr="001D072E" w:rsidTr="001D072E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7.00 - 8.00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Доброжелательное приветствие детей и родителей. 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Ознакомление родителей с образовательной, игровой, трудовой деятельностью детей в течение дня.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072E" w:rsidRPr="001D072E" w:rsidTr="001D0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Приветствие. Спокойная ходьба друг за другом. Легкий бег - спокойная ходьба. 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«Колючие иголочки»: ноги слегка расставить, руки за спину. Руки вперед, пошевелить пальцами, сказать «колючие иголочки». Повторить 4 раза.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Взмахи руками: вверх - вниз (4 раза). Присесть, руками обхватить колени, сказать «спрятались». Выпрямиться, повторить 4 раза. Прыжки на двух ногах (6 - 8 раз). 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на ориентировку в пространстве «Найди своё место».</w:t>
            </w:r>
          </w:p>
        </w:tc>
      </w:tr>
      <w:tr w:rsidR="001D072E" w:rsidRPr="001D072E" w:rsidTr="001D0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«Приходи водица, мы пришли умыться».</w:t>
            </w:r>
          </w:p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</w:tc>
      </w:tr>
      <w:tr w:rsidR="001D072E" w:rsidRPr="001D072E" w:rsidTr="001D0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8.40 - 9.00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10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2E" w:rsidRPr="001D072E" w:rsidRDefault="001D072E" w:rsidP="001D072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«Утреннего круга» - </w:t>
            </w: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«Снеговик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D072E" w:rsidRPr="001D072E" w:rsidRDefault="001D072E" w:rsidP="001D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: создание условий для формирования навыков взаимодействия, дружелюбия в процессе коллективной творческой деятельности.</w:t>
            </w:r>
          </w:p>
          <w:p w:rsidR="001D072E" w:rsidRPr="001D072E" w:rsidRDefault="001D072E" w:rsidP="001D072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</w:t>
            </w: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взаимодействия, дружелюбия в процессе коллективной творческой деятельности.</w:t>
            </w:r>
          </w:p>
          <w:p w:rsidR="001D072E" w:rsidRPr="001D072E" w:rsidRDefault="001D072E" w:rsidP="001D072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Развивающий диалог: 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072E" w:rsidRPr="001D072E" w:rsidRDefault="001D072E" w:rsidP="001D07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воспитателя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проведению «Утреннего круга».</w:t>
            </w:r>
          </w:p>
          <w:p w:rsidR="001D072E" w:rsidRPr="001D072E" w:rsidRDefault="001D072E" w:rsidP="001D07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 уголок (центр) игры.</w:t>
            </w:r>
          </w:p>
          <w:p w:rsidR="001D072E" w:rsidRPr="001D072E" w:rsidRDefault="001D072E" w:rsidP="001D072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Материалы и оборудование:</w:t>
            </w:r>
            <w:r w:rsidRPr="001D0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информационное полотно, «снеговики» (из ватных дисков, по количеству детей). Аудиозапись фрагмента сказки Андерсена «Снеговик».</w:t>
            </w:r>
          </w:p>
        </w:tc>
      </w:tr>
    </w:tbl>
    <w:p w:rsidR="006E1514" w:rsidRDefault="006E1514" w:rsidP="00DE7C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56CE" w:rsidRDefault="00F456CE" w:rsidP="00DE7CE9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F456CE" w:rsidSect="001D77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976">
        <w:rPr>
          <w:rFonts w:ascii="Times New Roman" w:eastAsia="Calibri" w:hAnsi="Times New Roman" w:cs="Times New Roman"/>
          <w:b/>
          <w:sz w:val="24"/>
          <w:szCs w:val="24"/>
        </w:rPr>
        <w:t xml:space="preserve">Картотека «Утренний круг» / «Вечерний круг» </w:t>
      </w:r>
      <w:r>
        <w:rPr>
          <w:rFonts w:ascii="Times New Roman" w:eastAsia="Calibri" w:hAnsi="Times New Roman" w:cs="Times New Roman"/>
          <w:b/>
          <w:sz w:val="24"/>
          <w:szCs w:val="24"/>
        </w:rPr>
        <w:t>младшая</w:t>
      </w:r>
      <w:r w:rsidRPr="00993976">
        <w:rPr>
          <w:rFonts w:ascii="Times New Roman" w:eastAsia="Calibri" w:hAnsi="Times New Roman" w:cs="Times New Roman"/>
          <w:b/>
          <w:sz w:val="24"/>
          <w:szCs w:val="24"/>
        </w:rPr>
        <w:t xml:space="preserve"> группа (</w:t>
      </w:r>
      <w:r>
        <w:rPr>
          <w:rFonts w:ascii="Times New Roman" w:eastAsia="Calibri" w:hAnsi="Times New Roman" w:cs="Times New Roman"/>
          <w:b/>
          <w:sz w:val="24"/>
          <w:szCs w:val="24"/>
        </w:rPr>
        <w:t>3-4 года</w:t>
      </w:r>
      <w:r w:rsidRPr="0099397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F456CE" w:rsidRPr="00993976" w:rsidRDefault="00F456CE" w:rsidP="00F456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976">
        <w:rPr>
          <w:rFonts w:ascii="Times New Roman" w:eastAsia="Calibri" w:hAnsi="Times New Roman" w:cs="Times New Roman"/>
          <w:b/>
          <w:sz w:val="24"/>
          <w:szCs w:val="24"/>
        </w:rPr>
        <w:t>на январь 2024</w:t>
      </w:r>
    </w:p>
    <w:p w:rsidR="00F456CE" w:rsidRPr="00993976" w:rsidRDefault="00F456CE" w:rsidP="00F45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Pr="00993976" w:rsidRDefault="00F456CE" w:rsidP="00F45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CE" w:rsidRPr="00993976" w:rsidRDefault="00F456CE" w:rsidP="00F456C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93976">
        <w:rPr>
          <w:rFonts w:ascii="Times New Roman" w:eastAsia="Calibri" w:hAnsi="Times New Roman" w:cs="Times New Roman"/>
          <w:sz w:val="24"/>
          <w:szCs w:val="24"/>
        </w:rPr>
        <w:t>Карточки распечатываются на цветном или черно-белом принтере и вырезаются таким образом, чтобы оставались выступающие ярлычки. Затем складываются друг за другом в небольшую картотеку.</w:t>
      </w:r>
    </w:p>
    <w:p w:rsidR="00F456CE" w:rsidRDefault="00F456CE" w:rsidP="00F456CE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06"/>
        <w:gridCol w:w="1105"/>
        <w:gridCol w:w="2977"/>
        <w:gridCol w:w="3767"/>
      </w:tblGrid>
      <w:tr w:rsidR="00F456CE" w:rsidTr="0063462C">
        <w:trPr>
          <w:gridAfter w:val="4"/>
          <w:wAfter w:w="9355" w:type="dxa"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F456CE" w:rsidRPr="007C0767" w:rsidRDefault="00F456CE" w:rsidP="0063462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C076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Янв</w:t>
            </w:r>
            <w:proofErr w:type="spellEnd"/>
            <w:proofErr w:type="gramEnd"/>
          </w:p>
          <w:p w:rsidR="00F456CE" w:rsidRDefault="00F456CE" w:rsidP="0063462C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</w:tr>
      <w:tr w:rsidR="00F456CE" w:rsidTr="0063462C">
        <w:trPr>
          <w:trHeight w:val="454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F456CE" w:rsidTr="0063462C">
        <w:trPr>
          <w:trHeight w:val="454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F456CE" w:rsidTr="0063462C">
        <w:trPr>
          <w:trHeight w:val="45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F456CE" w:rsidTr="0063462C">
        <w:trPr>
          <w:trHeight w:val="454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«Мороз Иванович».</w:t>
            </w:r>
            <w:r w:rsidRPr="00C03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 (повторение, закрепление)</w:t>
            </w:r>
          </w:p>
        </w:tc>
      </w:tr>
      <w:tr w:rsidR="00F456CE" w:rsidTr="0063462C">
        <w:trPr>
          <w:trHeight w:val="454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оздание условий для внимательного просмотра фильма.</w:t>
            </w:r>
          </w:p>
        </w:tc>
      </w:tr>
      <w:tr w:rsidR="00F456CE" w:rsidTr="0063462C">
        <w:trPr>
          <w:trHeight w:val="454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азвитие внимания в процессе просмотра видеофильма.</w:t>
            </w:r>
          </w:p>
        </w:tc>
      </w:tr>
      <w:tr w:rsidR="00F456CE" w:rsidTr="0063462C">
        <w:trPr>
          <w:trHeight w:val="454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pStyle w:val="a4"/>
              <w:spacing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кран, видеофильм.</w:t>
            </w:r>
          </w:p>
        </w:tc>
      </w:tr>
      <w:tr w:rsidR="00F456CE" w:rsidTr="0063462C">
        <w:trPr>
          <w:trHeight w:val="45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F456CE" w:rsidTr="0063462C">
        <w:trPr>
          <w:trHeight w:val="454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CE" w:rsidRDefault="00F456CE" w:rsidP="006346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CE" w:rsidRPr="00C03789" w:rsidRDefault="00F456CE" w:rsidP="00634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 экран.</w:t>
            </w:r>
          </w:p>
          <w:p w:rsidR="00F456CE" w:rsidRPr="00C03789" w:rsidRDefault="00F456CE" w:rsidP="006346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из дидактического набора «Режим дня».</w:t>
            </w:r>
          </w:p>
        </w:tc>
      </w:tr>
    </w:tbl>
    <w:p w:rsidR="00F456CE" w:rsidRDefault="00F456CE" w:rsidP="00F456CE">
      <w:pPr>
        <w:rPr>
          <w:rFonts w:ascii="Calibri" w:eastAsia="Calibri" w:hAnsi="Calibri"/>
        </w:rPr>
      </w:pPr>
    </w:p>
    <w:p w:rsidR="00F456CE" w:rsidRDefault="00F456CE" w:rsidP="00F456CE">
      <w:pPr>
        <w:rPr>
          <w:rFonts w:ascii="Calibri" w:eastAsia="Calibri" w:hAnsi="Calibri"/>
        </w:rPr>
      </w:pPr>
    </w:p>
    <w:p w:rsidR="00F456CE" w:rsidRDefault="00F456CE" w:rsidP="00F456CE">
      <w:pPr>
        <w:rPr>
          <w:rFonts w:ascii="Calibri" w:eastAsia="Calibri" w:hAnsi="Calibri"/>
        </w:rPr>
      </w:pPr>
    </w:p>
    <w:p w:rsidR="00F456CE" w:rsidRDefault="00F456CE" w:rsidP="00F456CE">
      <w:pPr>
        <w:rPr>
          <w:rFonts w:ascii="Calibri" w:eastAsia="Calibri" w:hAnsi="Calibri"/>
        </w:rPr>
      </w:pPr>
    </w:p>
    <w:p w:rsidR="00F456CE" w:rsidRDefault="00F456CE" w:rsidP="00F456CE">
      <w:pPr>
        <w:rPr>
          <w:rFonts w:ascii="Calibri" w:eastAsia="Calibri" w:hAnsi="Calibri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39"/>
        <w:gridCol w:w="1105"/>
        <w:gridCol w:w="2977"/>
        <w:gridCol w:w="3767"/>
      </w:tblGrid>
      <w:tr w:rsidR="00F456CE" w:rsidTr="0063462C">
        <w:trPr>
          <w:gridBefore w:val="1"/>
          <w:gridAfter w:val="4"/>
          <w:wBefore w:w="568" w:type="dxa"/>
          <w:wAfter w:w="8788" w:type="dxa"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F456CE" w:rsidRPr="007C0767" w:rsidRDefault="00F456CE" w:rsidP="0063462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C076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Янв</w:t>
            </w:r>
            <w:proofErr w:type="spellEnd"/>
            <w:proofErr w:type="gramEnd"/>
          </w:p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</w:tr>
      <w:tr w:rsidR="00F456CE" w:rsidTr="0063462C">
        <w:trPr>
          <w:trHeight w:val="454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9FF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</w:tr>
      <w:tr w:rsidR="00F456CE" w:rsidTr="0063462C">
        <w:trPr>
          <w:trHeight w:val="454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F456CE" w:rsidTr="0063462C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круг: тема, цель, задача, материалы и оборудование</w:t>
            </w:r>
          </w:p>
        </w:tc>
      </w:tr>
      <w:tr w:rsidR="00F456CE" w:rsidTr="0063462C">
        <w:trPr>
          <w:trHeight w:val="454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Pr="00C03789" w:rsidRDefault="00F456CE" w:rsidP="006346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«Снеговик».</w:t>
            </w:r>
          </w:p>
        </w:tc>
      </w:tr>
      <w:tr w:rsidR="00F456CE" w:rsidTr="0063462C">
        <w:trPr>
          <w:trHeight w:val="454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оздание условий для формирования навыков взаимодействия,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дружелюбия в процессе коллективной творческой деятельности.</w:t>
            </w:r>
          </w:p>
        </w:tc>
      </w:tr>
      <w:tr w:rsidR="00F456CE" w:rsidTr="0063462C">
        <w:trPr>
          <w:trHeight w:val="454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навыки</w:t>
            </w:r>
            <w:r w:rsidRPr="00C03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взаимодействия, дружелюбия в процессе коллективной творческой деятельности.</w:t>
            </w:r>
          </w:p>
        </w:tc>
      </w:tr>
      <w:tr w:rsidR="00F456CE" w:rsidTr="0063462C">
        <w:trPr>
          <w:trHeight w:val="454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E" w:rsidRDefault="00F456CE" w:rsidP="006346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полотно, «снеговики» (из ватных дисков, по количеству детей). Аудиозапись фрагмента сказки Андерсена «Снеговик».</w:t>
            </w:r>
          </w:p>
        </w:tc>
      </w:tr>
      <w:tr w:rsidR="00F456CE" w:rsidTr="0063462C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56CE" w:rsidRDefault="00F456CE" w:rsidP="00634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 (рефлексивный круг)</w:t>
            </w:r>
          </w:p>
        </w:tc>
      </w:tr>
      <w:tr w:rsidR="00F456CE" w:rsidTr="0063462C">
        <w:trPr>
          <w:trHeight w:val="454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CE" w:rsidRDefault="00F456CE" w:rsidP="006346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CE" w:rsidRPr="00C03789" w:rsidRDefault="00F456CE" w:rsidP="006346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 компле</w:t>
            </w:r>
            <w:proofErr w:type="gramStart"/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>кт к пр</w:t>
            </w:r>
            <w:proofErr w:type="gramEnd"/>
            <w:r w:rsidRPr="00C0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ограмме «От рождения до школы. Фрагмент </w:t>
            </w:r>
            <w:r w:rsidRPr="00C0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программы «Давай дружить!» 3 - 5 лет. Дебби </w:t>
            </w:r>
            <w:proofErr w:type="spellStart"/>
            <w:r w:rsidRPr="00C0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Краер</w:t>
            </w:r>
            <w:proofErr w:type="spellEnd"/>
            <w:r w:rsidRPr="00C0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456CE" w:rsidRPr="00411026" w:rsidRDefault="00F456CE" w:rsidP="00F456CE">
      <w:pPr>
        <w:rPr>
          <w:rFonts w:ascii="Times New Roman" w:hAnsi="Times New Roman" w:cs="Times New Roman"/>
          <w:b/>
          <w:sz w:val="24"/>
          <w:szCs w:val="24"/>
        </w:rPr>
      </w:pPr>
    </w:p>
    <w:sectPr w:rsidR="00F456CE" w:rsidRPr="00411026" w:rsidSect="00F456C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6E" w:rsidRDefault="00B1596E" w:rsidP="00E07416">
      <w:pPr>
        <w:spacing w:after="0" w:line="240" w:lineRule="auto"/>
      </w:pPr>
      <w:r>
        <w:separator/>
      </w:r>
    </w:p>
  </w:endnote>
  <w:endnote w:type="continuationSeparator" w:id="0">
    <w:p w:rsidR="00B1596E" w:rsidRDefault="00B1596E" w:rsidP="00E0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481710"/>
      <w:docPartObj>
        <w:docPartGallery w:val="Page Numbers (Bottom of Page)"/>
        <w:docPartUnique/>
      </w:docPartObj>
    </w:sdtPr>
    <w:sdtEndPr/>
    <w:sdtContent>
      <w:p w:rsidR="006C2B94" w:rsidRDefault="006C2B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CE">
          <w:rPr>
            <w:noProof/>
          </w:rPr>
          <w:t>12</w:t>
        </w:r>
        <w:r>
          <w:fldChar w:fldCharType="end"/>
        </w:r>
      </w:p>
    </w:sdtContent>
  </w:sdt>
  <w:p w:rsidR="006C2B94" w:rsidRDefault="006C2B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6E" w:rsidRDefault="00B1596E" w:rsidP="00E07416">
      <w:pPr>
        <w:spacing w:after="0" w:line="240" w:lineRule="auto"/>
      </w:pPr>
      <w:r>
        <w:separator/>
      </w:r>
    </w:p>
  </w:footnote>
  <w:footnote w:type="continuationSeparator" w:id="0">
    <w:p w:rsidR="00B1596E" w:rsidRDefault="00B1596E" w:rsidP="00E0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1753F26"/>
    <w:multiLevelType w:val="hybridMultilevel"/>
    <w:tmpl w:val="8A3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8A"/>
    <w:rsid w:val="00001083"/>
    <w:rsid w:val="00011F95"/>
    <w:rsid w:val="00034819"/>
    <w:rsid w:val="00080FC4"/>
    <w:rsid w:val="00083955"/>
    <w:rsid w:val="00093DE7"/>
    <w:rsid w:val="000B7977"/>
    <w:rsid w:val="000C72B5"/>
    <w:rsid w:val="0012688D"/>
    <w:rsid w:val="00140474"/>
    <w:rsid w:val="00152FCB"/>
    <w:rsid w:val="001535B2"/>
    <w:rsid w:val="00154A73"/>
    <w:rsid w:val="001B11FD"/>
    <w:rsid w:val="001C095C"/>
    <w:rsid w:val="001D072E"/>
    <w:rsid w:val="001D1EB0"/>
    <w:rsid w:val="001D770F"/>
    <w:rsid w:val="001F1D57"/>
    <w:rsid w:val="00204D8E"/>
    <w:rsid w:val="00270CBD"/>
    <w:rsid w:val="002913C1"/>
    <w:rsid w:val="0029688A"/>
    <w:rsid w:val="002A0AF0"/>
    <w:rsid w:val="002E50E2"/>
    <w:rsid w:val="002E5D38"/>
    <w:rsid w:val="002E7B3A"/>
    <w:rsid w:val="00304A5D"/>
    <w:rsid w:val="0031514E"/>
    <w:rsid w:val="00321780"/>
    <w:rsid w:val="00330128"/>
    <w:rsid w:val="00343CBB"/>
    <w:rsid w:val="003847EE"/>
    <w:rsid w:val="003A0EDB"/>
    <w:rsid w:val="003D275D"/>
    <w:rsid w:val="003F17EB"/>
    <w:rsid w:val="00411026"/>
    <w:rsid w:val="0042406F"/>
    <w:rsid w:val="00446A18"/>
    <w:rsid w:val="00455450"/>
    <w:rsid w:val="004660F6"/>
    <w:rsid w:val="004B3D1F"/>
    <w:rsid w:val="004E0013"/>
    <w:rsid w:val="00515611"/>
    <w:rsid w:val="00524BFC"/>
    <w:rsid w:val="005264E2"/>
    <w:rsid w:val="0056087D"/>
    <w:rsid w:val="0057123F"/>
    <w:rsid w:val="00572106"/>
    <w:rsid w:val="00572FDB"/>
    <w:rsid w:val="005D6F94"/>
    <w:rsid w:val="005E21AB"/>
    <w:rsid w:val="005E68E1"/>
    <w:rsid w:val="00621325"/>
    <w:rsid w:val="0064168C"/>
    <w:rsid w:val="00647A7F"/>
    <w:rsid w:val="0068193F"/>
    <w:rsid w:val="006C2B94"/>
    <w:rsid w:val="006D2697"/>
    <w:rsid w:val="006E1514"/>
    <w:rsid w:val="006F0E73"/>
    <w:rsid w:val="006F3AAE"/>
    <w:rsid w:val="007632C6"/>
    <w:rsid w:val="00807BB7"/>
    <w:rsid w:val="008859AB"/>
    <w:rsid w:val="00893DA8"/>
    <w:rsid w:val="008A3712"/>
    <w:rsid w:val="008C0C4F"/>
    <w:rsid w:val="008D1AC5"/>
    <w:rsid w:val="0094190C"/>
    <w:rsid w:val="00952D91"/>
    <w:rsid w:val="00954B36"/>
    <w:rsid w:val="00963720"/>
    <w:rsid w:val="00967562"/>
    <w:rsid w:val="00980116"/>
    <w:rsid w:val="00980DC2"/>
    <w:rsid w:val="00A2570E"/>
    <w:rsid w:val="00A3198E"/>
    <w:rsid w:val="00A431FD"/>
    <w:rsid w:val="00A565DD"/>
    <w:rsid w:val="00A82250"/>
    <w:rsid w:val="00A90D73"/>
    <w:rsid w:val="00AC03AF"/>
    <w:rsid w:val="00AF03F9"/>
    <w:rsid w:val="00B1596E"/>
    <w:rsid w:val="00B24565"/>
    <w:rsid w:val="00B82AE2"/>
    <w:rsid w:val="00BF13B0"/>
    <w:rsid w:val="00C23DE2"/>
    <w:rsid w:val="00C25EF4"/>
    <w:rsid w:val="00C339EC"/>
    <w:rsid w:val="00C57A7B"/>
    <w:rsid w:val="00C613FB"/>
    <w:rsid w:val="00CA2164"/>
    <w:rsid w:val="00CB4363"/>
    <w:rsid w:val="00CD56B7"/>
    <w:rsid w:val="00CF6832"/>
    <w:rsid w:val="00D15290"/>
    <w:rsid w:val="00D360BB"/>
    <w:rsid w:val="00D45808"/>
    <w:rsid w:val="00DC104D"/>
    <w:rsid w:val="00DE7CE9"/>
    <w:rsid w:val="00E07416"/>
    <w:rsid w:val="00E52C1A"/>
    <w:rsid w:val="00E730C9"/>
    <w:rsid w:val="00E7693E"/>
    <w:rsid w:val="00EB4776"/>
    <w:rsid w:val="00EF460E"/>
    <w:rsid w:val="00F00E11"/>
    <w:rsid w:val="00F456CE"/>
    <w:rsid w:val="00F65CD4"/>
    <w:rsid w:val="00FB05A3"/>
    <w:rsid w:val="00FB6519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A7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1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39EC"/>
  </w:style>
  <w:style w:type="paragraph" w:styleId="a4">
    <w:name w:val="No Spacing"/>
    <w:link w:val="a3"/>
    <w:uiPriority w:val="1"/>
    <w:qFormat/>
    <w:rsid w:val="00C339EC"/>
    <w:pPr>
      <w:spacing w:after="0" w:line="240" w:lineRule="auto"/>
    </w:pPr>
  </w:style>
  <w:style w:type="table" w:styleId="a5">
    <w:name w:val="Table Grid"/>
    <w:basedOn w:val="a1"/>
    <w:uiPriority w:val="59"/>
    <w:rsid w:val="00C33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7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FF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47A7F"/>
    <w:rPr>
      <w:strike w:val="0"/>
      <w:dstrike w:val="0"/>
      <w:color w:val="27638C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647A7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A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A7F"/>
  </w:style>
  <w:style w:type="paragraph" w:styleId="ab">
    <w:name w:val="footer"/>
    <w:basedOn w:val="a"/>
    <w:link w:val="ac"/>
    <w:uiPriority w:val="99"/>
    <w:unhideWhenUsed/>
    <w:rsid w:val="0064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A7F"/>
  </w:style>
  <w:style w:type="paragraph" w:styleId="ad">
    <w:name w:val="List Paragraph"/>
    <w:basedOn w:val="a"/>
    <w:uiPriority w:val="34"/>
    <w:qFormat/>
    <w:rsid w:val="00647A7F"/>
    <w:pPr>
      <w:spacing w:after="200" w:line="276" w:lineRule="auto"/>
      <w:ind w:left="720"/>
      <w:contextualSpacing/>
    </w:pPr>
  </w:style>
  <w:style w:type="character" w:customStyle="1" w:styleId="ae">
    <w:name w:val="Основной текст_"/>
    <w:basedOn w:val="a0"/>
    <w:link w:val="11"/>
    <w:semiHidden/>
    <w:locked/>
    <w:rsid w:val="00647A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semiHidden/>
    <w:rsid w:val="00647A7F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semiHidden/>
    <w:locked/>
    <w:rsid w:val="00647A7F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647A7F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semiHidden/>
    <w:locked/>
    <w:rsid w:val="00647A7F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647A7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semiHidden/>
    <w:locked/>
    <w:rsid w:val="00647A7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647A7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 21"/>
    <w:basedOn w:val="a"/>
    <w:uiPriority w:val="99"/>
    <w:semiHidden/>
    <w:rsid w:val="00647A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1">
    <w:name w:val="c51"/>
    <w:basedOn w:val="a"/>
    <w:uiPriority w:val="99"/>
    <w:semiHidden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A7F"/>
  </w:style>
  <w:style w:type="character" w:customStyle="1" w:styleId="c3">
    <w:name w:val="c3"/>
    <w:basedOn w:val="a0"/>
    <w:rsid w:val="00647A7F"/>
  </w:style>
  <w:style w:type="character" w:customStyle="1" w:styleId="23">
    <w:name w:val="Заголовок №2 + Курсив"/>
    <w:aliases w:val="Интервал 0 pt,Заголовок №2 (2) + Не курсив"/>
    <w:basedOn w:val="a0"/>
    <w:rsid w:val="00647A7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647A7F"/>
  </w:style>
  <w:style w:type="character" w:customStyle="1" w:styleId="33">
    <w:name w:val="Основной текст (3) + Не полужирный"/>
    <w:aliases w:val="Курсив"/>
    <w:basedOn w:val="31"/>
    <w:rsid w:val="00647A7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aliases w:val="Не курсив"/>
    <w:basedOn w:val="2"/>
    <w:rsid w:val="00647A7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67">
    <w:name w:val="c67"/>
    <w:basedOn w:val="a0"/>
    <w:rsid w:val="00647A7F"/>
  </w:style>
  <w:style w:type="character" w:customStyle="1" w:styleId="HTML1">
    <w:name w:val="Стандартный HTML Знак1"/>
    <w:basedOn w:val="a0"/>
    <w:uiPriority w:val="99"/>
    <w:semiHidden/>
    <w:rsid w:val="00647A7F"/>
    <w:rPr>
      <w:rFonts w:ascii="Consolas" w:hAnsi="Consolas" w:hint="default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647A7F"/>
  </w:style>
  <w:style w:type="character" w:customStyle="1" w:styleId="13">
    <w:name w:val="Нижний колонтитул Знак1"/>
    <w:basedOn w:val="a0"/>
    <w:uiPriority w:val="99"/>
    <w:semiHidden/>
    <w:rsid w:val="00647A7F"/>
  </w:style>
  <w:style w:type="character" w:customStyle="1" w:styleId="c7">
    <w:name w:val="c7"/>
    <w:basedOn w:val="a0"/>
    <w:rsid w:val="00647A7F"/>
  </w:style>
  <w:style w:type="character" w:customStyle="1" w:styleId="c6">
    <w:name w:val="c6"/>
    <w:basedOn w:val="a0"/>
    <w:rsid w:val="00647A7F"/>
  </w:style>
  <w:style w:type="table" w:customStyle="1" w:styleId="14">
    <w:name w:val="Сетка таблицы1"/>
    <w:basedOn w:val="a1"/>
    <w:uiPriority w:val="59"/>
    <w:rsid w:val="00647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E730C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319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A7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1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39EC"/>
  </w:style>
  <w:style w:type="paragraph" w:styleId="a4">
    <w:name w:val="No Spacing"/>
    <w:link w:val="a3"/>
    <w:uiPriority w:val="1"/>
    <w:qFormat/>
    <w:rsid w:val="00C339EC"/>
    <w:pPr>
      <w:spacing w:after="0" w:line="240" w:lineRule="auto"/>
    </w:pPr>
  </w:style>
  <w:style w:type="table" w:styleId="a5">
    <w:name w:val="Table Grid"/>
    <w:basedOn w:val="a1"/>
    <w:uiPriority w:val="59"/>
    <w:rsid w:val="00C33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7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FF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47A7F"/>
    <w:rPr>
      <w:strike w:val="0"/>
      <w:dstrike w:val="0"/>
      <w:color w:val="27638C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647A7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A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A7F"/>
  </w:style>
  <w:style w:type="paragraph" w:styleId="ab">
    <w:name w:val="footer"/>
    <w:basedOn w:val="a"/>
    <w:link w:val="ac"/>
    <w:uiPriority w:val="99"/>
    <w:unhideWhenUsed/>
    <w:rsid w:val="0064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A7F"/>
  </w:style>
  <w:style w:type="paragraph" w:styleId="ad">
    <w:name w:val="List Paragraph"/>
    <w:basedOn w:val="a"/>
    <w:uiPriority w:val="34"/>
    <w:qFormat/>
    <w:rsid w:val="00647A7F"/>
    <w:pPr>
      <w:spacing w:after="200" w:line="276" w:lineRule="auto"/>
      <w:ind w:left="720"/>
      <w:contextualSpacing/>
    </w:pPr>
  </w:style>
  <w:style w:type="character" w:customStyle="1" w:styleId="ae">
    <w:name w:val="Основной текст_"/>
    <w:basedOn w:val="a0"/>
    <w:link w:val="11"/>
    <w:semiHidden/>
    <w:locked/>
    <w:rsid w:val="00647A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semiHidden/>
    <w:rsid w:val="00647A7F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semiHidden/>
    <w:locked/>
    <w:rsid w:val="00647A7F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647A7F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semiHidden/>
    <w:locked/>
    <w:rsid w:val="00647A7F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647A7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semiHidden/>
    <w:locked/>
    <w:rsid w:val="00647A7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647A7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 21"/>
    <w:basedOn w:val="a"/>
    <w:uiPriority w:val="99"/>
    <w:semiHidden/>
    <w:rsid w:val="00647A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1">
    <w:name w:val="c51"/>
    <w:basedOn w:val="a"/>
    <w:uiPriority w:val="99"/>
    <w:semiHidden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A7F"/>
  </w:style>
  <w:style w:type="character" w:customStyle="1" w:styleId="c3">
    <w:name w:val="c3"/>
    <w:basedOn w:val="a0"/>
    <w:rsid w:val="00647A7F"/>
  </w:style>
  <w:style w:type="character" w:customStyle="1" w:styleId="23">
    <w:name w:val="Заголовок №2 + Курсив"/>
    <w:aliases w:val="Интервал 0 pt,Заголовок №2 (2) + Не курсив"/>
    <w:basedOn w:val="a0"/>
    <w:rsid w:val="00647A7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647A7F"/>
  </w:style>
  <w:style w:type="character" w:customStyle="1" w:styleId="33">
    <w:name w:val="Основной текст (3) + Не полужирный"/>
    <w:aliases w:val="Курсив"/>
    <w:basedOn w:val="31"/>
    <w:rsid w:val="00647A7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aliases w:val="Не курсив"/>
    <w:basedOn w:val="2"/>
    <w:rsid w:val="00647A7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67">
    <w:name w:val="c67"/>
    <w:basedOn w:val="a0"/>
    <w:rsid w:val="00647A7F"/>
  </w:style>
  <w:style w:type="character" w:customStyle="1" w:styleId="HTML1">
    <w:name w:val="Стандартный HTML Знак1"/>
    <w:basedOn w:val="a0"/>
    <w:uiPriority w:val="99"/>
    <w:semiHidden/>
    <w:rsid w:val="00647A7F"/>
    <w:rPr>
      <w:rFonts w:ascii="Consolas" w:hAnsi="Consolas" w:hint="default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647A7F"/>
  </w:style>
  <w:style w:type="character" w:customStyle="1" w:styleId="13">
    <w:name w:val="Нижний колонтитул Знак1"/>
    <w:basedOn w:val="a0"/>
    <w:uiPriority w:val="99"/>
    <w:semiHidden/>
    <w:rsid w:val="00647A7F"/>
  </w:style>
  <w:style w:type="character" w:customStyle="1" w:styleId="c7">
    <w:name w:val="c7"/>
    <w:basedOn w:val="a0"/>
    <w:rsid w:val="00647A7F"/>
  </w:style>
  <w:style w:type="character" w:customStyle="1" w:styleId="c6">
    <w:name w:val="c6"/>
    <w:basedOn w:val="a0"/>
    <w:rsid w:val="00647A7F"/>
  </w:style>
  <w:style w:type="table" w:customStyle="1" w:styleId="14">
    <w:name w:val="Сетка таблицы1"/>
    <w:basedOn w:val="a1"/>
    <w:uiPriority w:val="59"/>
    <w:rsid w:val="00647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E730C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319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6743-2DB4-40AA-8ED3-3E94737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Пользователь Windows</cp:lastModifiedBy>
  <cp:revision>3</cp:revision>
  <dcterms:created xsi:type="dcterms:W3CDTF">2023-12-14T16:18:00Z</dcterms:created>
  <dcterms:modified xsi:type="dcterms:W3CDTF">2023-12-14T16:27:00Z</dcterms:modified>
</cp:coreProperties>
</file>